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50" w:rsidRPr="0059297A" w:rsidRDefault="00EA6650" w:rsidP="00EA66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C27917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27917">
        <w:rPr>
          <w:rFonts w:ascii="Times New Roman" w:hAnsi="Times New Roman" w:cs="Times New Roman"/>
          <w:b/>
          <w:sz w:val="32"/>
          <w:szCs w:val="32"/>
          <w:lang w:val="uk-UA"/>
        </w:rPr>
        <w:t>янва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ря 202</w:t>
      </w:r>
      <w:r w:rsidR="00C27917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года (</w:t>
      </w:r>
      <w:r w:rsidR="00C27917">
        <w:rPr>
          <w:rFonts w:ascii="Times New Roman" w:hAnsi="Times New Roman" w:cs="Times New Roman"/>
          <w:b/>
          <w:sz w:val="32"/>
          <w:szCs w:val="32"/>
          <w:lang w:val="uk-UA"/>
        </w:rPr>
        <w:t>пятниц</w:t>
      </w:r>
      <w:r w:rsidR="00BE5F13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EA6650" w:rsidRDefault="00C27917" w:rsidP="00EA66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группа </w:t>
      </w:r>
      <w:r w:rsidR="00EA6650" w:rsidRPr="0059297A">
        <w:rPr>
          <w:rFonts w:ascii="Times New Roman" w:hAnsi="Times New Roman" w:cs="Times New Roman"/>
          <w:b/>
          <w:sz w:val="32"/>
          <w:szCs w:val="32"/>
          <w:lang w:val="uk-UA"/>
        </w:rPr>
        <w:t>ТМ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-301 (заочное отделение)</w:t>
      </w:r>
    </w:p>
    <w:p w:rsidR="00EA6650" w:rsidRDefault="00EA6650" w:rsidP="00EA66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EA6650" w:rsidRDefault="00EA6650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CCA" w:rsidRPr="002635D0" w:rsidRDefault="002A7C40" w:rsidP="002635D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77F0D" w:rsidRPr="00F1459E" w:rsidRDefault="00F1459E" w:rsidP="00F145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1459E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системы электроснабжения автомобиля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1F4CCA" w:rsidRPr="00516895" w:rsidRDefault="001F4CCA" w:rsidP="001F4CCA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1F4CCA" w:rsidRPr="00516895" w:rsidRDefault="001F4CCA" w:rsidP="001F4CCA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1F4CCA" w:rsidRDefault="001F4CCA" w:rsidP="001F4CCA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CCA" w:rsidRDefault="001F4CCA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C2791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2809FD" w:rsidRPr="00120822" w:rsidRDefault="00120822" w:rsidP="0012082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1.</w:t>
      </w:r>
      <w:r w:rsidR="00F1459E" w:rsidRPr="0012082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Неисправности аккумуляторных батарей.</w:t>
      </w:r>
    </w:p>
    <w:p w:rsidR="00C27917" w:rsidRPr="002635D0" w:rsidRDefault="00120822" w:rsidP="002635D0">
      <w:pPr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2.</w:t>
      </w:r>
      <w:r w:rsidR="002809FD" w:rsidRPr="0012082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Причины, признаки и последствия неисправностей аккумуляторных батарей.</w:t>
      </w:r>
    </w:p>
    <w:p w:rsidR="00740CE1" w:rsidRDefault="002A7C40" w:rsidP="00EA6650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2809FD" w:rsidRPr="002635D0" w:rsidRDefault="002809FD" w:rsidP="002635D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F1459E" w:rsidRPr="00F1459E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F1459E" w:rsidRPr="00F1459E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r w:rsidR="00F1459E" w:rsidRPr="00F1459E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Неисправности аккумуляторных батарей.</w:t>
      </w:r>
      <w:r w:rsidR="00F1459E" w:rsidRPr="00F1459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20822" w:rsidRDefault="002809FD" w:rsidP="002809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Аккумулятор – главный компонент электросети автомобиля. </w:t>
      </w:r>
    </w:p>
    <w:p w:rsidR="00120822" w:rsidRDefault="002809FD" w:rsidP="002809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него невозможно запустить двигатель. </w:t>
      </w:r>
    </w:p>
    <w:p w:rsidR="002809FD" w:rsidRPr="002809FD" w:rsidRDefault="002809FD" w:rsidP="002809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и остальные детали, он со временем изнашивается и перестает работать. </w:t>
      </w:r>
    </w:p>
    <w:p w:rsid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эксплуатации аккумулятора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зависит от ресурса, заложенного производителем, условий и интенсивности использования.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годовом пробеге 10-15 тысяч километров в год при бережной эксплуатации (автомобиль хранится в гараже, не используется в мороз или жару, соблюдаются правила обслуживания батареи) аккумулятор способен проработать 4-5 лет.</w:t>
      </w:r>
    </w:p>
    <w:p w:rsid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годовой пробег больше 70000 километров и автомобиль используется в любую погоду, то батарея приходит в негодность за 1-1.5 года.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9054" cy="3707208"/>
            <wp:effectExtent l="19050" t="0" r="0" b="0"/>
            <wp:docPr id="11" name="Рисунок 2" descr="C:\Users\Seven\Desktop\Osnovnye-neispravnosti-A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en\Desktop\Osnovnye-neispravnosti-AK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061" cy="370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выделить 6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основных </w:t>
      </w:r>
      <w:r w:rsidRPr="00120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неисправностей: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саморазряд;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сульфатация пластин;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замыкание между пластинами;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переполюсовка;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 выводных клемм;</w:t>
      </w:r>
    </w:p>
    <w:p w:rsidR="00120822" w:rsidRPr="00120822" w:rsidRDefault="00120822" w:rsidP="00120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08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трещины на корпусе.</w:t>
      </w:r>
    </w:p>
    <w:p w:rsidR="002809FD" w:rsidRDefault="00120822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6305" cy="3427012"/>
            <wp:effectExtent l="19050" t="0" r="5695" b="0"/>
            <wp:docPr id="10" name="Рисунок 1" descr="C:\Users\Seven\Desktop\e6cce85728ed37e6c698fa8fd9f298b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e6cce85728ed37e6c698fa8fd9f298bc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408" cy="342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22" w:rsidRDefault="002809FD" w:rsidP="002809F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 xml:space="preserve">      </w:t>
      </w:r>
    </w:p>
    <w:p w:rsidR="002809FD" w:rsidRPr="00120822" w:rsidRDefault="002809FD" w:rsidP="00120822">
      <w:pPr>
        <w:pStyle w:val="ac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822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Причины, признаки и последствия неисправностей аккумуляторных батарей.</w:t>
      </w:r>
    </w:p>
    <w:p w:rsidR="002809FD" w:rsidRDefault="002809FD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разрядка аккумуляторной батареи происходит при отказе генератора и выходе из строя диодов выпрямителя.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Ускоренная раз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рядка вызывается неисправностями в зарядной цепи и цепях по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требителей тока (утечка тока в цепях низкого напряжения системы зажигания, системы пуска, освещения, сигнализации и контрольно-измерительных устройств, при повреждениях проводки), а также при длительном пользовании светом и другими потребителями при нера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ботающем генераторе. Частыми причинами разрядки батарей явля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разрегулировка реле-генератора в сторону понижения уровня регулируемого напряжения и ослабление натяжения приводного рем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 генератора.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Быстрое понижение уровня электролита (выкипание) при целом моноблоке свидетельствует о повышенном регулируемом напряжении и необходимости проверки и регулировки реле-регулятора.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Неисправности аккумуляторных батарей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Характерными неисправностями аккумуляторных батарей является: разрушение положительных пластин, короткое замыкание в аккумуляторах, необратимая сульфатация пластин, нарушение электрической цепи  самом батареи, трещины банок и крышек. Кроме того возможен повышенный саморазряд батареи, трещины в мастике или ее отслоение; повреждение и износ полюсных штекеров (выводов) батареи.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Сульфатация пластин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Сульфатация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образование на по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верхности пластин крупнокристаллического сернокислого свинца, ко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при зарядке не переходит в исходные вещества — свинец и перекись свинца. Причинами сульфатации пластин являются:</w:t>
      </w:r>
    </w:p>
    <w:p w:rsidR="006D637C" w:rsidRPr="006D637C" w:rsidRDefault="006D637C" w:rsidP="00EA6650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хранение батарей при положительной температуре без подзарядки</w:t>
      </w:r>
    </w:p>
    <w:p w:rsidR="006D637C" w:rsidRPr="006D637C" w:rsidRDefault="006D637C" w:rsidP="00EA6650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глубокие разряды</w:t>
      </w:r>
    </w:p>
    <w:p w:rsidR="006D637C" w:rsidRPr="006D637C" w:rsidRDefault="006D637C" w:rsidP="00EA6650">
      <w:pPr>
        <w:numPr>
          <w:ilvl w:val="0"/>
          <w:numId w:val="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соприкосновение верхних частей пластин с воздухом при низком уровне электролита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сульфатации способствуют повышенные температура и плотность электролита, увеличенный саморазряд, короткие замыкания пластин. Сульфатированные пластины приобретают более светлые тона, часто с белыми пятнами.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Батареи с сульфатированными пластинами имеют повышенное внутреннее сопротивление, уменьшенную емкость и пониженную плотность электролита в конце зарядки. При зарядке сульфатиро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ванных батарей быстро повышаются напряжение на выводах акку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муляторов (в конце зарядки оно поднимается до 3 В), температура и преждевременно начинается 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газовыделение. Разряжается сульфатированная батарея быстрее, чем исправная, с резким падением на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пряжения при пользовании стартером.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Повышенный саморазряд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Саморазряд батарей в эксплуатации считается повышенным, если он превышает 1 % емкости в сутки. Возникает в случаях:</w:t>
      </w:r>
    </w:p>
    <w:p w:rsidR="006D637C" w:rsidRPr="006D637C" w:rsidRDefault="006D637C" w:rsidP="00EA6650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попадания посторонних примесей в электролит</w:t>
      </w:r>
    </w:p>
    <w:p w:rsidR="006D637C" w:rsidRPr="006D637C" w:rsidRDefault="006D637C" w:rsidP="00EA6650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утечки тока по смоченной электролитом или загрязненной поверхности аккумуляторов</w:t>
      </w:r>
    </w:p>
    <w:p w:rsidR="006D637C" w:rsidRPr="006D637C" w:rsidRDefault="006D637C" w:rsidP="00EA6650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замыкания пластин осыпавшейся активной массой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примеси, особенно металлы, в электролите увеличивают саморазряд, разрушают активную массу и решетки пластин. Крупицы постороннего металла, попадая на отрицательные пластины, образу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 губчатым свинцом и электролитом много местных первичных короткозамкнутых элементов, «паразитные» токи которых разряжают пластины. При этом выделяются пузырьки газа, служащие призна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повышенного саморазряда.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Загрязненный электролит выливают из аккумуляторов, пред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варительно разрядив током 0,1С20 для перехода металлических при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месей с отрицательных пластин в электролит. Затем тщательно про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мывают несколько раз аккумуляторы дистиллированной водой и заливают свежий электролит, плотность которого соответствует плот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слитого или незначительно превышает ее. Батарею ставят на зарядку, а в конце ее корректируют плотность электролита. Поверх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ностный саморазряд определяют по отклонению стрелки вольтметра. Один зажим вольтметра соединяют с выводом аккумулятора, вто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— с поверхностью крышки или мастики аккумулятора. Для устранения и предупреждения поверхностного саморазряда необходи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регулярно протирать батарею чистой ветошью, смоченной в 10 %-ном водном растворе кальцинированной соды или нашатырного спирта, а затем насухо вытирать чистой тряпкой.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Короткое замыкание пластин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замыкание пластин в аккумуляторе происходит в результате:</w:t>
      </w:r>
    </w:p>
    <w:p w:rsidR="006D637C" w:rsidRPr="006D637C" w:rsidRDefault="006D637C" w:rsidP="00EA6650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 сепараторов</w:t>
      </w:r>
    </w:p>
    <w:p w:rsidR="006D637C" w:rsidRPr="006D637C" w:rsidRDefault="006D637C" w:rsidP="00EA6650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осадка на дне банки</w:t>
      </w:r>
    </w:p>
    <w:p w:rsidR="006D637C" w:rsidRPr="006D637C" w:rsidRDefault="006D637C" w:rsidP="00EA6650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«наростов» свинца на кромках отрицательных пластин</w:t>
      </w:r>
    </w:p>
    <w:p w:rsidR="006D637C" w:rsidRPr="006D637C" w:rsidRDefault="006D637C" w:rsidP="00EA66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короткого замыкания:</w:t>
      </w:r>
    </w:p>
    <w:p w:rsidR="006D637C" w:rsidRPr="006D637C" w:rsidRDefault="006D637C" w:rsidP="00EA6650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плотности электролита и резкое снижение напряжения до нуля при испытании нагрузочной вилкой</w:t>
      </w:r>
    </w:p>
    <w:p w:rsidR="006D637C" w:rsidRPr="006D637C" w:rsidRDefault="006D637C" w:rsidP="00EA6650">
      <w:pPr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повышение плотности электролита и напряжения при зарядке с одновременным повышением температуры относительно исправных аккумуляторов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Аккумулятор с короткозамкнутыми пла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стинами подлежит ремонту.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Неисправности моноблоков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 моноблоков встречаются в виде трещин, отколов, пробоин, которые появляются в результате ударов, тряски и небреж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обращения. Больше всего подвержены механическим поврежде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 пластмассовые моноблоки, особенно при отрицательных темпе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ратурах. Трещины в перегородках бака вызывают короткое замыка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через электролит разноименных пластин соседних аккумулято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соединенных между собой межэлементной перемычкой. Пласти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разряжаются, при этом плотность электролита в баках с трещи</w:t>
      </w: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 перегородке будет меньше, чем в остальных, а суммарная ЭДС двух замкнутых электролитом аккумуляторов будет такой же, как ЭДС одного исправного аккумулятора.</w:t>
      </w:r>
    </w:p>
    <w:p w:rsidR="006D637C" w:rsidRPr="006D637C" w:rsidRDefault="006D637C" w:rsidP="00EA66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трещины в стенке моноблока или в перегородке легко обнаружить, если с обеих сторон проверяемой перегородки залить, слабый раствор электролита на 10…15 мм ниже верхних кромок ее и поместить разноименные аккумуляторные пластины, соединенные между собой через вольтметр. Отклонение стрелки прибора свидетельствует о наличии трещины в перегородке.</w:t>
      </w:r>
    </w:p>
    <w:p w:rsidR="008B198B" w:rsidRPr="00120822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</w:p>
    <w:p w:rsidR="008B198B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120822" w:rsidRPr="00120822" w:rsidRDefault="00120822" w:rsidP="0012082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 1.</w:t>
      </w:r>
      <w:r w:rsidRPr="0012082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азовите основные н</w:t>
      </w:r>
      <w:r w:rsidRPr="00120822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еисправности аккумуляторных батарей.</w:t>
      </w:r>
    </w:p>
    <w:p w:rsidR="00120822" w:rsidRDefault="00120822" w:rsidP="00120822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2.Перечислите п</w:t>
      </w:r>
      <w:r w:rsidRPr="002809FD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ричины, признаки и последствия неисправностей аккумуляторных батарей.</w:t>
      </w:r>
    </w:p>
    <w:p w:rsidR="008B198B" w:rsidRDefault="008B198B" w:rsidP="00120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8B198B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8B198B" w:rsidRPr="00AD28CA" w:rsidRDefault="008B198B" w:rsidP="008B198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8B198B" w:rsidRDefault="008B198B" w:rsidP="008B198B">
      <w:pPr>
        <w:spacing w:after="0" w:line="240" w:lineRule="auto"/>
        <w:rPr>
          <w:rFonts w:ascii="Times New Roman" w:hAnsi="Times New Roman"/>
          <w:lang w:val="uk-UA"/>
        </w:rPr>
      </w:pPr>
    </w:p>
    <w:p w:rsidR="008B198B" w:rsidRPr="00AD28CA" w:rsidRDefault="008B198B" w:rsidP="008B198B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8B198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lastRenderedPageBreak/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8B198B" w:rsidRDefault="008B198B" w:rsidP="008B198B">
      <w:pPr>
        <w:spacing w:after="0" w:line="240" w:lineRule="auto"/>
        <w:jc w:val="both"/>
        <w:rPr>
          <w:rFonts w:ascii="Times New Roman" w:hAnsi="Times New Roman"/>
        </w:rPr>
      </w:pPr>
    </w:p>
    <w:p w:rsidR="008B198B" w:rsidRPr="005924CB" w:rsidRDefault="008B198B" w:rsidP="008B198B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8B198B" w:rsidRPr="003B692C" w:rsidRDefault="008B198B" w:rsidP="008B1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8B198B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B198B" w:rsidRPr="00F411C2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C27917" w:rsidRDefault="008B198B" w:rsidP="00C27917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3</w:t>
      </w:r>
      <w:r w:rsidR="00C2791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. С</w:t>
      </w:r>
      <w:r w:rsidR="00C27917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="00C27917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на </w:t>
      </w:r>
      <w:r w:rsidR="00C27917">
        <w:rPr>
          <w:rFonts w:ascii="Times New Roman" w:hAnsi="Times New Roman" w:cs="Times New Roman"/>
          <w:color w:val="FF0000"/>
          <w:lang w:val="uk-UA"/>
        </w:rPr>
        <w:t>эл. почту:</w:t>
      </w:r>
      <w:r w:rsidR="00C27917">
        <w:rPr>
          <w:rFonts w:ascii="Times New Roman" w:hAnsi="Times New Roman" w:cs="Times New Roman"/>
          <w:lang w:val="uk-UA"/>
        </w:rPr>
        <w:t xml:space="preserve"> </w:t>
      </w:r>
      <w:hyperlink r:id="rId11" w:history="1">
        <w:r w:rsidR="00C27917">
          <w:rPr>
            <w:rStyle w:val="ad"/>
            <w:lang w:val="en-US"/>
          </w:rPr>
          <w:t>piligrim</w:t>
        </w:r>
        <w:r w:rsidR="00C27917">
          <w:rPr>
            <w:rStyle w:val="ad"/>
          </w:rPr>
          <w:t>081167@</w:t>
        </w:r>
        <w:r w:rsidR="00C27917">
          <w:rPr>
            <w:rStyle w:val="ad"/>
            <w:lang w:val="en-US"/>
          </w:rPr>
          <w:t>mail</w:t>
        </w:r>
        <w:r w:rsidR="00C27917">
          <w:rPr>
            <w:rStyle w:val="ad"/>
          </w:rPr>
          <w:t>.</w:t>
        </w:r>
        <w:r w:rsidR="00C27917">
          <w:rPr>
            <w:rStyle w:val="ad"/>
            <w:lang w:val="en-US"/>
          </w:rPr>
          <w:t>ru</w:t>
        </w:r>
      </w:hyperlink>
      <w:r w:rsidR="00C27917">
        <w:rPr>
          <w:rFonts w:ascii="Times New Roman" w:hAnsi="Times New Roman" w:cs="Times New Roman"/>
        </w:rPr>
        <w:t xml:space="preserve"> или </w:t>
      </w:r>
      <w:r w:rsidR="00C27917">
        <w:rPr>
          <w:rFonts w:ascii="Times New Roman" w:hAnsi="Times New Roman" w:cs="Times New Roman"/>
          <w:color w:val="FF0000"/>
        </w:rPr>
        <w:t>сообщество «МДК 01.02 ТО и ремонт автомобилей» в социальной сети «ВВконтакте»</w:t>
      </w:r>
    </w:p>
    <w:p w:rsidR="008B198B" w:rsidRPr="00F411C2" w:rsidRDefault="00C27917" w:rsidP="00C27917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hyperlink r:id="rId12" w:history="1">
        <w:r>
          <w:rPr>
            <w:rStyle w:val="ad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!!!</w:t>
      </w:r>
    </w:p>
    <w:p w:rsidR="008B198B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98B" w:rsidRPr="00A93382" w:rsidRDefault="008B198B" w:rsidP="008B198B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0C2D24" w:rsidRPr="000C2D24" w:rsidRDefault="000C2D24" w:rsidP="00EA66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0C2D24" w:rsidRPr="000C2D24" w:rsidSect="002A7C40">
      <w:headerReference w:type="default" r:id="rId13"/>
      <w:footerReference w:type="default" r:id="rId14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A2" w:rsidRDefault="00C335A2" w:rsidP="00E21D90">
      <w:pPr>
        <w:spacing w:after="0" w:line="240" w:lineRule="auto"/>
      </w:pPr>
      <w:r>
        <w:separator/>
      </w:r>
    </w:p>
  </w:endnote>
  <w:endnote w:type="continuationSeparator" w:id="1">
    <w:p w:rsidR="00C335A2" w:rsidRDefault="00C335A2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A2" w:rsidRDefault="00C335A2" w:rsidP="00E21D90">
      <w:pPr>
        <w:spacing w:after="0" w:line="240" w:lineRule="auto"/>
      </w:pPr>
      <w:r>
        <w:separator/>
      </w:r>
    </w:p>
  </w:footnote>
  <w:footnote w:type="continuationSeparator" w:id="1">
    <w:p w:rsidR="00C335A2" w:rsidRDefault="00C335A2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EC642B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5D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607"/>
    <w:multiLevelType w:val="hybridMultilevel"/>
    <w:tmpl w:val="33162080"/>
    <w:lvl w:ilvl="0" w:tplc="02EECC40">
      <w:start w:val="2"/>
      <w:numFmt w:val="decimal"/>
      <w:lvlText w:val="%1."/>
      <w:lvlJc w:val="left"/>
      <w:pPr>
        <w:ind w:left="1170" w:hanging="360"/>
      </w:pPr>
      <w:rPr>
        <w:rFonts w:eastAsiaTheme="minorHAnsi"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C1626"/>
    <w:multiLevelType w:val="multilevel"/>
    <w:tmpl w:val="ADC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95248E"/>
    <w:multiLevelType w:val="hybridMultilevel"/>
    <w:tmpl w:val="33FE0170"/>
    <w:lvl w:ilvl="0" w:tplc="3AA2A916">
      <w:start w:val="1"/>
      <w:numFmt w:val="decimal"/>
      <w:lvlText w:val="%1."/>
      <w:lvlJc w:val="left"/>
      <w:pPr>
        <w:ind w:left="810" w:hanging="45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4571D"/>
    <w:multiLevelType w:val="multilevel"/>
    <w:tmpl w:val="4F4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A02BA"/>
    <w:multiLevelType w:val="multilevel"/>
    <w:tmpl w:val="9F7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A2382"/>
    <w:multiLevelType w:val="multilevel"/>
    <w:tmpl w:val="DA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C33C3D"/>
    <w:multiLevelType w:val="multilevel"/>
    <w:tmpl w:val="5ED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37F29"/>
    <w:multiLevelType w:val="hybridMultilevel"/>
    <w:tmpl w:val="33FE0170"/>
    <w:lvl w:ilvl="0" w:tplc="3AA2A916">
      <w:start w:val="1"/>
      <w:numFmt w:val="decimal"/>
      <w:lvlText w:val="%1."/>
      <w:lvlJc w:val="left"/>
      <w:pPr>
        <w:ind w:left="810" w:hanging="45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AF2995"/>
    <w:multiLevelType w:val="multilevel"/>
    <w:tmpl w:val="DB1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168E1"/>
    <w:multiLevelType w:val="multilevel"/>
    <w:tmpl w:val="9B4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E267C5"/>
    <w:multiLevelType w:val="multilevel"/>
    <w:tmpl w:val="633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71FFA"/>
    <w:multiLevelType w:val="multilevel"/>
    <w:tmpl w:val="E17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32"/>
  </w:num>
  <w:num w:numId="5">
    <w:abstractNumId w:val="26"/>
  </w:num>
  <w:num w:numId="6">
    <w:abstractNumId w:val="9"/>
  </w:num>
  <w:num w:numId="7">
    <w:abstractNumId w:val="24"/>
  </w:num>
  <w:num w:numId="8">
    <w:abstractNumId w:val="4"/>
  </w:num>
  <w:num w:numId="9">
    <w:abstractNumId w:val="3"/>
  </w:num>
  <w:num w:numId="10">
    <w:abstractNumId w:val="12"/>
  </w:num>
  <w:num w:numId="11">
    <w:abstractNumId w:val="36"/>
  </w:num>
  <w:num w:numId="12">
    <w:abstractNumId w:val="1"/>
  </w:num>
  <w:num w:numId="13">
    <w:abstractNumId w:val="5"/>
  </w:num>
  <w:num w:numId="14">
    <w:abstractNumId w:val="6"/>
  </w:num>
  <w:num w:numId="15">
    <w:abstractNumId w:val="37"/>
  </w:num>
  <w:num w:numId="16">
    <w:abstractNumId w:val="11"/>
  </w:num>
  <w:num w:numId="17">
    <w:abstractNumId w:val="8"/>
  </w:num>
  <w:num w:numId="18">
    <w:abstractNumId w:val="16"/>
  </w:num>
  <w:num w:numId="19">
    <w:abstractNumId w:val="14"/>
  </w:num>
  <w:num w:numId="20">
    <w:abstractNumId w:val="34"/>
  </w:num>
  <w:num w:numId="21">
    <w:abstractNumId w:val="22"/>
  </w:num>
  <w:num w:numId="22">
    <w:abstractNumId w:val="15"/>
  </w:num>
  <w:num w:numId="23">
    <w:abstractNumId w:val="29"/>
  </w:num>
  <w:num w:numId="24">
    <w:abstractNumId w:val="17"/>
  </w:num>
  <w:num w:numId="25">
    <w:abstractNumId w:val="27"/>
  </w:num>
  <w:num w:numId="26">
    <w:abstractNumId w:val="23"/>
  </w:num>
  <w:num w:numId="27">
    <w:abstractNumId w:val="31"/>
  </w:num>
  <w:num w:numId="28">
    <w:abstractNumId w:val="2"/>
  </w:num>
  <w:num w:numId="29">
    <w:abstractNumId w:val="13"/>
  </w:num>
  <w:num w:numId="30">
    <w:abstractNumId w:val="33"/>
  </w:num>
  <w:num w:numId="31">
    <w:abstractNumId w:val="30"/>
  </w:num>
  <w:num w:numId="32">
    <w:abstractNumId w:val="18"/>
  </w:num>
  <w:num w:numId="33">
    <w:abstractNumId w:val="21"/>
  </w:num>
  <w:num w:numId="34">
    <w:abstractNumId w:val="35"/>
  </w:num>
  <w:num w:numId="35">
    <w:abstractNumId w:val="25"/>
  </w:num>
  <w:num w:numId="36">
    <w:abstractNumId w:val="28"/>
  </w:num>
  <w:num w:numId="37">
    <w:abstractNumId w:val="0"/>
  </w:num>
  <w:num w:numId="3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EF9"/>
    <w:rsid w:val="00084F16"/>
    <w:rsid w:val="00085069"/>
    <w:rsid w:val="00085D3E"/>
    <w:rsid w:val="00085DD1"/>
    <w:rsid w:val="00086487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6E9D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822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4CCA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5D0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09FD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1D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7F7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C59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057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637C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AA0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198B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19DC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4F44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4C91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5F13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917"/>
    <w:rsid w:val="00C27A89"/>
    <w:rsid w:val="00C30BEB"/>
    <w:rsid w:val="00C30F3A"/>
    <w:rsid w:val="00C3115C"/>
    <w:rsid w:val="00C31929"/>
    <w:rsid w:val="00C32513"/>
    <w:rsid w:val="00C32D5F"/>
    <w:rsid w:val="00C335A2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7113"/>
    <w:rsid w:val="00C67588"/>
    <w:rsid w:val="00C6785C"/>
    <w:rsid w:val="00C678D3"/>
    <w:rsid w:val="00C7042E"/>
    <w:rsid w:val="00C7113F"/>
    <w:rsid w:val="00C7145B"/>
    <w:rsid w:val="00C7169D"/>
    <w:rsid w:val="00C72207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2D1A"/>
    <w:rsid w:val="00D0414A"/>
    <w:rsid w:val="00D0463E"/>
    <w:rsid w:val="00D053B7"/>
    <w:rsid w:val="00D0540C"/>
    <w:rsid w:val="00D054D4"/>
    <w:rsid w:val="00D059AF"/>
    <w:rsid w:val="00D061CD"/>
    <w:rsid w:val="00D064C8"/>
    <w:rsid w:val="00D07067"/>
    <w:rsid w:val="00D07CCC"/>
    <w:rsid w:val="00D10297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650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42B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59E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yperlink" Target="https://vk.com/club2074534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ligrim081167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91</cp:revision>
  <dcterms:created xsi:type="dcterms:W3CDTF">2017-11-18T18:09:00Z</dcterms:created>
  <dcterms:modified xsi:type="dcterms:W3CDTF">2022-01-11T11:48:00Z</dcterms:modified>
</cp:coreProperties>
</file>